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B0FA" w14:textId="77777777" w:rsidR="00A07E88" w:rsidRPr="00A07E88" w:rsidRDefault="00A07E88" w:rsidP="00A07E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07E88">
        <w:rPr>
          <w:rFonts w:ascii="Times New Roman" w:hAnsi="Times New Roman" w:cs="Times New Roman"/>
          <w:b/>
          <w:bCs/>
          <w:sz w:val="28"/>
          <w:szCs w:val="28"/>
        </w:rPr>
        <w:t>Список документов для урегулирования задолженности по кредитам.</w:t>
      </w:r>
    </w:p>
    <w:p w14:paraId="4D4561F8" w14:textId="44BC7CBF" w:rsidR="00A07E88" w:rsidRDefault="00A07E88" w:rsidP="00A07E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E54">
        <w:rPr>
          <w:rFonts w:ascii="Times New Roman" w:hAnsi="Times New Roman" w:cs="Times New Roman"/>
          <w:sz w:val="28"/>
          <w:szCs w:val="28"/>
        </w:rPr>
        <w:t xml:space="preserve"> </w:t>
      </w:r>
      <w:r w:rsidRPr="00A07E88">
        <w:rPr>
          <w:rFonts w:ascii="Times New Roman" w:hAnsi="Times New Roman" w:cs="Times New Roman"/>
          <w:sz w:val="28"/>
          <w:szCs w:val="28"/>
        </w:rPr>
        <w:t>В случае обращения представителя клиента необходимо предоставить нотариально заверенную доверенность от клиента c правом подписи документов и с правом представления его интересов в банках, а также копию удостоверения личности клиента и/или документ, подтверждающий опекунство/попечительство.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7E88">
        <w:rPr>
          <w:rFonts w:ascii="Times New Roman" w:hAnsi="Times New Roman" w:cs="Times New Roman"/>
          <w:sz w:val="28"/>
          <w:szCs w:val="28"/>
        </w:rPr>
        <w:t>Документы должны быть полные (со всеми страницами), актуальные (на текущую дату) и читабельные (хорошего качества).</w:t>
      </w:r>
    </w:p>
    <w:p w14:paraId="6C2BF081" w14:textId="4EC095F3" w:rsidR="00A07E88" w:rsidRPr="00A07E88" w:rsidRDefault="00A07E88" w:rsidP="00A07E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7E8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645"/>
        <w:gridCol w:w="2719"/>
        <w:gridCol w:w="6276"/>
      </w:tblGrid>
      <w:tr w:rsidR="00C27B8D" w:rsidRPr="00C27B8D" w14:paraId="003038B0" w14:textId="77777777" w:rsidTr="00C27B8D">
        <w:trPr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C8B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2943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Причина обращения </w:t>
            </w:r>
          </w:p>
        </w:tc>
        <w:tc>
          <w:tcPr>
            <w:tcW w:w="6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A5AA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Необходимые документы </w:t>
            </w:r>
          </w:p>
        </w:tc>
      </w:tr>
      <w:tr w:rsidR="00C27B8D" w:rsidRPr="00C27B8D" w14:paraId="4F38021B" w14:textId="77777777" w:rsidTr="00C27B8D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67D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9963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Болезнь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58BC" w14:textId="19D0821D" w:rsidR="00C27B8D" w:rsidRP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010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Выписной эпикриз/больничный лист/медицинское заключение/выписка, выданные за последние 3 месяца. В документе должны быть подпись и печать врача (при необходимости), указан диагноз (можно в виде кода МКБ-10) </w:t>
            </w:r>
          </w:p>
        </w:tc>
      </w:tr>
      <w:tr w:rsidR="00C27B8D" w:rsidRPr="00C27B8D" w14:paraId="517774E7" w14:textId="77777777" w:rsidTr="00C27B8D">
        <w:trPr>
          <w:trHeight w:val="9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AF89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D98E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Присвоение инвалидности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507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После оформления кредита Копия пенсионного удостоверения (все страницы) или копия действующей справки об инвалидности.</w:t>
            </w:r>
          </w:p>
        </w:tc>
      </w:tr>
      <w:tr w:rsidR="00C27B8D" w:rsidRPr="00C27B8D" w14:paraId="27B96AF6" w14:textId="77777777" w:rsidTr="00C27B8D">
        <w:trPr>
          <w:trHeight w:val="48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A95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7BBE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Расторжение трудового договора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2B0" w14:textId="77777777" w:rsidR="00A0010B" w:rsidRDefault="00A0010B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1.</w:t>
            </w:r>
            <w:r w:rsidR="00C27B8D"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Расторжение трудового договора после оформления кредита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2.</w:t>
            </w:r>
            <w:r w:rsidR="00C27B8D"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Копия трудовой книжки (все страницы) с отметкой об увольнении/справка или приказ с места работы о расторжении трудового договора с печатью организации, с указанием даты расторжения трудового договора/справка из ЦОН о регистрации в качестве безработного/акт работодателя о прекращении трудового договора, о предоставлении отпуска без сохранения заработной платы; </w:t>
            </w:r>
          </w:p>
          <w:p w14:paraId="5AFFF07A" w14:textId="4FCC5C71" w:rsidR="00C27B8D" w:rsidRPr="00C27B8D" w:rsidRDefault="00A0010B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3.</w:t>
            </w:r>
            <w:r w:rsidR="00C27B8D"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с ГЦВП/ЕНПФ/справка о доходах Клиента минимум за последние шесть месяцев/выписка о поступлении и движении денег Клиента/справка с места работы с указанием размера заработной платы </w:t>
            </w:r>
          </w:p>
        </w:tc>
      </w:tr>
      <w:tr w:rsidR="00C27B8D" w:rsidRPr="00C27B8D" w14:paraId="6245584E" w14:textId="77777777" w:rsidTr="00C27B8D">
        <w:trPr>
          <w:trHeight w:val="36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35C3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3DE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Временная нетрудоспособность, связанная с выходом Клиента в отпуск по беременности и родам/отпуск по уходу за ребенком после оформления кредита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FD96" w14:textId="3FF7FACD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о беременности/Свидетельство о рождении ребенка/документ, подтверждающий нахождение Клиента в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 </w:t>
            </w:r>
          </w:p>
          <w:p w14:paraId="4C729184" w14:textId="43FDECD2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с места работы с указанием периода декретного отпуска (если Клиент работал)/ о нахождении Клиента в отпуске по уходу за ребенком до 3 лет</w:t>
            </w:r>
          </w:p>
        </w:tc>
      </w:tr>
      <w:tr w:rsidR="00C27B8D" w:rsidRPr="00C27B8D" w14:paraId="4E48274A" w14:textId="77777777" w:rsidTr="00C27B8D">
        <w:trPr>
          <w:trHeight w:val="30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2FF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16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Обстоятельства, нанесшие Клиенту материальный ущерб (кража, пожар, затопление и т. д.)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750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Справка с Акимата по месту жительства/ /документы, подтверждающие нанесение Клиенту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Клиентом для осуществления предпринимательской деятельности)/официальные документы, подтверждающие факт наступления форсмажорных обстоятельств. </w:t>
            </w:r>
          </w:p>
        </w:tc>
      </w:tr>
      <w:tr w:rsidR="00C27B8D" w:rsidRPr="00C27B8D" w14:paraId="4C5E3AD2" w14:textId="77777777" w:rsidTr="00C27B8D">
        <w:trPr>
          <w:trHeight w:val="27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2C35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BD6D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Финансовые затруднения Клиента (снижение дохода, задержка заработной платы и т. д.)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4158" w14:textId="2D79162B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с места работы о заработной плате или о задержке заработной платы; </w:t>
            </w:r>
          </w:p>
          <w:p w14:paraId="53B9F02E" w14:textId="50037784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с ЕНПФ о пенсионных отчислениях за последние 6 месяцев; </w:t>
            </w:r>
          </w:p>
          <w:p w14:paraId="74A67242" w14:textId="78094EB8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о доходах Клиента за последние 6 месяцев (если Клиент является пенсионером); </w:t>
            </w:r>
          </w:p>
          <w:p w14:paraId="602CDFD6" w14:textId="4B044B40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Графики погашения кредитов в других финансовых организациях (при наличии); </w:t>
            </w:r>
          </w:p>
          <w:p w14:paraId="4EC3E613" w14:textId="5002B9C6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Иные документы, подтверждающие ухудшение финансового положения </w:t>
            </w:r>
          </w:p>
        </w:tc>
      </w:tr>
      <w:tr w:rsidR="00C27B8D" w:rsidRPr="00C27B8D" w14:paraId="207125AB" w14:textId="77777777" w:rsidTr="00C27B8D">
        <w:trPr>
          <w:trHeight w:val="3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74E9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FAB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Семейные обстоятельства, связанные с болезнью, смертью близких родственников (к близким родственникам относятся: родители, дети, родные братья/сестры, супруг/супруга Клиента)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C82" w14:textId="77777777" w:rsidR="00A0010B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Копия свидетельства/справки о смерти близких родственников, супруга (супруги) Клиента/Копия свидетельства об инвалидности основного кормильца, близких родственников/Копия Выписного эпикриза и/или Больничный лист и/или Медицинское заключение близких родственников, супруга (супруги) Клиента; </w:t>
            </w:r>
          </w:p>
          <w:p w14:paraId="36A62F4B" w14:textId="0AF9534D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A0010B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>.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Справка с ЕНПФ о пенсионных отчислениях или справка о доходах Клиента за последние 6 месяцев (если Клиент является пенсионером) </w:t>
            </w:r>
          </w:p>
        </w:tc>
      </w:tr>
      <w:tr w:rsidR="00C27B8D" w:rsidRPr="00C27B8D" w14:paraId="7B54E1E2" w14:textId="77777777" w:rsidTr="00C27B8D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C74C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6E99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Призыв Клиента на срочную военную службу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211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Документ, подтверждающий нахождение Клиента на военной службе в соответствии с формой, утвержденной на законодательном уровне с указанием даты начала и продолжительности службы </w:t>
            </w:r>
          </w:p>
        </w:tc>
      </w:tr>
      <w:tr w:rsidR="00C27B8D" w:rsidRPr="00C27B8D" w14:paraId="6D3C5714" w14:textId="77777777" w:rsidTr="00C27B8D">
        <w:trPr>
          <w:trHeight w:val="15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A7E5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B5B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Мошенничество (фишинг)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709F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 от правоохранительных органов о признании Клиента потерпевшим • Представление от правоохранительных органов о принятии мер по устранению обстоятельств, способствовавших совершению уголовного правонарушения</w:t>
            </w:r>
          </w:p>
        </w:tc>
      </w:tr>
      <w:tr w:rsidR="00C27B8D" w:rsidRPr="00C27B8D" w14:paraId="3622E837" w14:textId="77777777" w:rsidTr="00C27B8D">
        <w:trPr>
          <w:trHeight w:val="24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99DE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C06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Чрезвычайное положение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DD6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с Акимата по месту жительства/Справка о наступлении чрезвычайного случая. 12 Является СУСН • Справка с ГЦВП/ЕНПФ/справка о доходах Клиента за последние 12 месяцев/Документ, подтверждающий получение статуса СУСН/Документ, подтверждающий совместное проживание/справка о назначении АСП</w:t>
            </w:r>
          </w:p>
        </w:tc>
      </w:tr>
      <w:tr w:rsidR="00C27B8D" w:rsidRPr="00C27B8D" w14:paraId="740B19F6" w14:textId="77777777" w:rsidTr="00C27B8D">
        <w:trPr>
          <w:trHeight w:val="21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47EA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D637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Клиенты, отбывающие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наказание в местах лишения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свободы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DFB6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с ЕНПФ о пенсионных отчислениях или справка о доходах Клиента за последние 6 месяцев (если Клиент является пенсионером); • Документ, подтверждающий нахождение Клиента в местах лишения свободы с указанием даты и срока заключения/копия решения суда (все страницы)</w:t>
            </w:r>
          </w:p>
        </w:tc>
      </w:tr>
      <w:tr w:rsidR="00C27B8D" w:rsidRPr="00C27B8D" w14:paraId="6AC44B38" w14:textId="77777777" w:rsidTr="00C27B8D">
        <w:trPr>
          <w:trHeight w:val="18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F231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3D82" w14:textId="77777777" w:rsidR="00C27B8D" w:rsidRPr="00C27B8D" w:rsidRDefault="00C27B8D" w:rsidP="00C27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Является СУСН </w:t>
            </w: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79CC" w14:textId="77777777" w:rsidR="00C27B8D" w:rsidRPr="00C27B8D" w:rsidRDefault="00C27B8D" w:rsidP="00A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с ГЦВП/ЕНПФ/справка о доходах Клиента за последние 12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месяцев/Документ, подтверждающий получение статуса СУСН/Документ,</w:t>
            </w:r>
            <w:r w:rsidRPr="00C27B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подтверждающий совместное проживание/справка о назначении АСП</w:t>
            </w:r>
          </w:p>
        </w:tc>
      </w:tr>
    </w:tbl>
    <w:p w14:paraId="7D0FB555" w14:textId="77777777" w:rsidR="00ED30FD" w:rsidRDefault="00ED30FD"/>
    <w:sectPr w:rsidR="00ED30FD" w:rsidSect="00C27B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2247"/>
    <w:multiLevelType w:val="hybridMultilevel"/>
    <w:tmpl w:val="2A4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4"/>
    <w:rsid w:val="00396492"/>
    <w:rsid w:val="007C2B67"/>
    <w:rsid w:val="00A0010B"/>
    <w:rsid w:val="00A07E88"/>
    <w:rsid w:val="00A71E39"/>
    <w:rsid w:val="00AB1AF4"/>
    <w:rsid w:val="00BE5C8D"/>
    <w:rsid w:val="00C27B8D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F1FD"/>
  <w15:chartTrackingRefBased/>
  <w15:docId w15:val="{D2859C71-AE37-42A1-AB71-73751CF0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A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A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A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754</Words>
  <Characters>4298</Characters>
  <Application>Microsoft Office Word</Application>
  <DocSecurity>0</DocSecurity>
  <Lines>35</Lines>
  <Paragraphs>10</Paragraphs>
  <ScaleCrop>false</ScaleCrop>
  <Company>Jusan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Серік Аида Құдайқұлқызы</dc:creator>
  <cp:keywords/>
  <dc:description/>
  <cp:lastModifiedBy>Серік Аида Құдайқұлқызы</cp:lastModifiedBy>
  <cp:revision>4</cp:revision>
  <dcterms:created xsi:type="dcterms:W3CDTF">2026-02-19T10:09:00Z</dcterms:created>
  <dcterms:modified xsi:type="dcterms:W3CDTF">2026-02-19T10:50:00Z</dcterms:modified>
</cp:coreProperties>
</file>